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36"/>
          <w:szCs w:val="36"/>
        </w:rPr>
        <w:t>企业公司销售保密协议</w:t>
      </w:r>
      <w:bookmarkEnd w:id="0"/>
    </w:p>
    <w:p>
      <w:pPr>
        <w:rPr>
          <w:rFonts w:hint="eastAsia"/>
        </w:rPr>
      </w:pPr>
      <w:r>
        <w:rPr>
          <w:rFonts w:hint="eastAsia"/>
        </w:rPr>
        <w:t xml:space="preserve">甲方：                                      乙方：  </w:t>
      </w:r>
    </w:p>
    <w:p>
      <w:pPr>
        <w:rPr>
          <w:rFonts w:hint="eastAsia"/>
        </w:rPr>
      </w:pPr>
    </w:p>
    <w:p>
      <w:pPr>
        <w:rPr>
          <w:rFonts w:hint="eastAsia"/>
        </w:rPr>
      </w:pPr>
      <w:r>
        <w:rPr>
          <w:rFonts w:hint="eastAsia"/>
        </w:rPr>
        <w:t xml:space="preserve">甲乙双方经友好协商，本着“平等、自愿、诚实、信任”的原则，结成“互惠互利，共同发展”的合作关系。现达成如下协议： </w:t>
      </w:r>
    </w:p>
    <w:p>
      <w:pPr>
        <w:rPr>
          <w:rFonts w:hint="eastAsia"/>
        </w:rPr>
      </w:pPr>
    </w:p>
    <w:p>
      <w:pPr>
        <w:rPr>
          <w:rFonts w:hint="eastAsia"/>
        </w:rPr>
      </w:pPr>
      <w:r>
        <w:rPr>
          <w:rFonts w:hint="eastAsia"/>
        </w:rPr>
        <w:t xml:space="preserve">一、协议项目 </w:t>
      </w:r>
    </w:p>
    <w:p>
      <w:pPr>
        <w:rPr>
          <w:rFonts w:hint="eastAsia"/>
        </w:rPr>
      </w:pPr>
    </w:p>
    <w:p>
      <w:pPr>
        <w:rPr>
          <w:rFonts w:hint="eastAsia"/>
        </w:rPr>
      </w:pPr>
      <w:r>
        <w:rPr>
          <w:rFonts w:hint="eastAsia"/>
        </w:rPr>
        <w:t xml:space="preserve">1、为了保护甲方和乙方终端客户信息保密。 </w:t>
      </w:r>
    </w:p>
    <w:p>
      <w:pPr>
        <w:rPr>
          <w:rFonts w:hint="eastAsia"/>
        </w:rPr>
      </w:pPr>
    </w:p>
    <w:p>
      <w:pPr>
        <w:rPr>
          <w:rFonts w:hint="eastAsia"/>
        </w:rPr>
      </w:pPr>
      <w:r>
        <w:rPr>
          <w:rFonts w:hint="eastAsia"/>
        </w:rPr>
        <w:t xml:space="preserve">2、避免恶性竞争。（直接或间接私自联络各自合作终端客户）  </w:t>
      </w:r>
    </w:p>
    <w:p>
      <w:pPr>
        <w:rPr>
          <w:rFonts w:hint="eastAsia"/>
        </w:rPr>
      </w:pPr>
    </w:p>
    <w:p>
      <w:pPr>
        <w:rPr>
          <w:rFonts w:hint="eastAsia"/>
        </w:rPr>
      </w:pPr>
      <w:r>
        <w:rPr>
          <w:rFonts w:hint="eastAsia"/>
        </w:rPr>
        <w:t xml:space="preserve">二、陈述及保证 </w:t>
      </w:r>
    </w:p>
    <w:p>
      <w:pPr>
        <w:rPr>
          <w:rFonts w:hint="eastAsia"/>
        </w:rPr>
      </w:pPr>
    </w:p>
    <w:p>
      <w:pPr>
        <w:rPr>
          <w:rFonts w:hint="eastAsia"/>
        </w:rPr>
      </w:pPr>
      <w:r>
        <w:rPr>
          <w:rFonts w:hint="eastAsia"/>
        </w:rPr>
        <w:t xml:space="preserve">1. 乙方承诺在承接甲方相关**订单业务时，不得私自直接或者间接联络甲方的终端客户。 引发或形成或与其业务相关的任何来自国外客户或有关供应商与甲方之间的纠纷或诉讼，而导致甲方声誉受损和/或需要对外承担责任的，乙方应当承担相关责任并赔偿甲方的损失。  </w:t>
      </w:r>
    </w:p>
    <w:p>
      <w:pPr>
        <w:rPr>
          <w:rFonts w:hint="eastAsia"/>
        </w:rPr>
      </w:pPr>
    </w:p>
    <w:p>
      <w:pPr>
        <w:rPr>
          <w:rFonts w:hint="eastAsia"/>
        </w:rPr>
      </w:pPr>
      <w:r>
        <w:rPr>
          <w:rFonts w:hint="eastAsia"/>
        </w:rPr>
        <w:t xml:space="preserve">2. 乙方保证其在本协议合作期限及合作期限届满后的二年内，对其在甲方从事**业务过程中所接触的所有甲方公司内部和客户信息、非乙方自行开拓的客户资料和供货渠道等一切有经济效益的商业秘密，应履行保密义务，即不得对任何第三人透露商业秘密，也不得自己使用或与任何第三人共同利用商业秘密开展相关业务。  </w:t>
      </w:r>
    </w:p>
    <w:p>
      <w:pPr>
        <w:rPr>
          <w:rFonts w:hint="eastAsia"/>
        </w:rPr>
      </w:pPr>
    </w:p>
    <w:p>
      <w:pPr>
        <w:rPr>
          <w:rFonts w:hint="eastAsia"/>
        </w:rPr>
      </w:pPr>
      <w:r>
        <w:rPr>
          <w:rFonts w:hint="eastAsia"/>
        </w:rPr>
        <w:t xml:space="preserve">三、争议与管辖 </w:t>
      </w:r>
    </w:p>
    <w:p>
      <w:pPr>
        <w:rPr>
          <w:rFonts w:hint="eastAsia"/>
        </w:rPr>
      </w:pPr>
    </w:p>
    <w:p>
      <w:r>
        <w:rPr>
          <w:rFonts w:hint="eastAsia"/>
        </w:rPr>
        <w:t xml:space="preserve">因本协议引起或发生或与本协议有关的任何争议，由双方友好协商解决，解决不成的，任何一方有权向甲方公司注册地的法院起诉。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F1AF2"/>
    <w:rsid w:val="4EAF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2021-09-23T07:00:00Z</dcterms:created>
  <dc:creator>Administrator</dc:creator>
  <cp:lastModifiedBy>Administrator</cp:lastModifiedBy>
  <dcterms:modified xsi:type="dcterms:W3CDTF">2021-09-23T07:00:33Z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DEA15D57B5424C90B8BC4D8117916366</vt:lpwstr>
  </property>
</Properties>
</file>